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D6" w:rsidRPr="00124A72" w:rsidRDefault="00AD1C21" w:rsidP="00AD1C21">
      <w:pPr>
        <w:pStyle w:val="Corpodetexto"/>
        <w:spacing w:after="120"/>
        <w:rPr>
          <w:rFonts w:ascii="Verdana" w:hAnsi="Verdana" w:cs="Arial"/>
          <w:sz w:val="20"/>
          <w:szCs w:val="20"/>
        </w:rPr>
      </w:pPr>
      <w:r w:rsidRPr="00124A72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24A72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24A72">
        <w:rPr>
          <w:rFonts w:ascii="Verdana" w:hAnsi="Verdana" w:cs="Arial"/>
          <w:b/>
          <w:sz w:val="20"/>
          <w:szCs w:val="20"/>
        </w:rPr>
        <w:t xml:space="preserve"> 12.110,</w:t>
      </w:r>
      <w:r w:rsidRPr="00124A72">
        <w:rPr>
          <w:rFonts w:ascii="Verdana" w:hAnsi="Verdana" w:cs="Arial"/>
          <w:sz w:val="20"/>
          <w:szCs w:val="20"/>
        </w:rPr>
        <w:t xml:space="preserve"> DE 04 DE AGOSTO DE 2021 - </w:t>
      </w:r>
      <w:r w:rsidRPr="00124A72">
        <w:rPr>
          <w:rFonts w:ascii="Verdana" w:hAnsi="Verdana" w:cs="Arial"/>
          <w:sz w:val="20"/>
          <w:szCs w:val="20"/>
        </w:rPr>
        <w:t xml:space="preserve">autoriza o funcionamento do ensino médio, no </w:t>
      </w:r>
      <w:r w:rsidRPr="00124A72">
        <w:rPr>
          <w:rFonts w:ascii="Verdana" w:hAnsi="Verdana" w:cs="Arial"/>
          <w:b/>
          <w:sz w:val="20"/>
          <w:szCs w:val="20"/>
        </w:rPr>
        <w:t xml:space="preserve">Colégio </w:t>
      </w:r>
      <w:proofErr w:type="spellStart"/>
      <w:r w:rsidRPr="00124A72">
        <w:rPr>
          <w:rFonts w:ascii="Verdana" w:hAnsi="Verdana" w:cs="Arial"/>
          <w:b/>
          <w:sz w:val="20"/>
          <w:szCs w:val="20"/>
        </w:rPr>
        <w:t>Refferencial</w:t>
      </w:r>
      <w:proofErr w:type="spellEnd"/>
      <w:r w:rsidRPr="00124A72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2022. </w:t>
      </w:r>
      <w:r w:rsidRPr="00124A72">
        <w:rPr>
          <w:rFonts w:ascii="Verdana" w:hAnsi="Verdana" w:cs="Arial"/>
          <w:sz w:val="20"/>
          <w:szCs w:val="20"/>
        </w:rPr>
        <w:t xml:space="preserve"> </w:t>
      </w:r>
      <w:r w:rsidR="00A230D6" w:rsidRPr="00124A72">
        <w:rPr>
          <w:rFonts w:ascii="Verdana" w:hAnsi="Verdana" w:cs="Arial"/>
          <w:sz w:val="20"/>
          <w:szCs w:val="20"/>
        </w:rPr>
        <w:t>Publicada no Diário Oficial do Estado nº 10.603, de 12/08/2021, pág</w:t>
      </w:r>
      <w:r w:rsidR="00A230D6" w:rsidRPr="00124A72">
        <w:rPr>
          <w:rFonts w:ascii="Verdana" w:hAnsi="Verdana" w:cs="Arial"/>
          <w:sz w:val="20"/>
          <w:szCs w:val="20"/>
        </w:rPr>
        <w:t>s</w:t>
      </w:r>
      <w:r w:rsidR="00A230D6" w:rsidRPr="00124A72">
        <w:rPr>
          <w:rFonts w:ascii="Verdana" w:hAnsi="Verdana" w:cs="Arial"/>
          <w:sz w:val="20"/>
          <w:szCs w:val="20"/>
        </w:rPr>
        <w:t>. 24</w:t>
      </w:r>
      <w:r w:rsidR="00A230D6" w:rsidRPr="00124A72">
        <w:rPr>
          <w:rFonts w:ascii="Verdana" w:hAnsi="Verdana" w:cs="Arial"/>
          <w:sz w:val="20"/>
          <w:szCs w:val="20"/>
        </w:rPr>
        <w:t xml:space="preserve"> e 25</w:t>
      </w:r>
      <w:r w:rsidR="00A230D6" w:rsidRPr="00124A72">
        <w:rPr>
          <w:rFonts w:ascii="Verdana" w:hAnsi="Verdana" w:cs="Arial"/>
          <w:sz w:val="20"/>
          <w:szCs w:val="20"/>
        </w:rPr>
        <w:t>.</w:t>
      </w:r>
    </w:p>
    <w:p w:rsidR="00AF5EEC" w:rsidRPr="00124A72" w:rsidRDefault="00AF5EEC" w:rsidP="00AF5EEC">
      <w:pPr>
        <w:jc w:val="both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124A72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124A72">
        <w:rPr>
          <w:rFonts w:ascii="Verdana" w:hAnsi="Verdana" w:cs="Arial"/>
          <w:b/>
          <w:sz w:val="20"/>
        </w:rPr>
        <w:t>N.°</w:t>
      </w:r>
      <w:proofErr w:type="spellEnd"/>
      <w:r w:rsidRPr="00124A72">
        <w:rPr>
          <w:rFonts w:ascii="Verdana" w:hAnsi="Verdana" w:cs="Arial"/>
          <w:b/>
          <w:sz w:val="20"/>
        </w:rPr>
        <w:t xml:space="preserve"> 11.729, DE 08 DE AGOSTO DE 2019</w:t>
      </w:r>
      <w:r w:rsidRPr="00124A72">
        <w:rPr>
          <w:rFonts w:ascii="Verdana" w:hAnsi="Verdana" w:cs="Arial"/>
          <w:sz w:val="20"/>
        </w:rPr>
        <w:t xml:space="preserve"> - reduz em 1 (um) ano o prazo concedido pela Deliberação CEE/MS </w:t>
      </w:r>
      <w:proofErr w:type="gramStart"/>
      <w:r w:rsidRPr="00124A72">
        <w:rPr>
          <w:rFonts w:ascii="Verdana" w:hAnsi="Verdana" w:cs="Arial"/>
          <w:sz w:val="20"/>
        </w:rPr>
        <w:t>n.º</w:t>
      </w:r>
      <w:proofErr w:type="gramEnd"/>
      <w:r w:rsidRPr="00124A72">
        <w:rPr>
          <w:rFonts w:ascii="Verdana" w:hAnsi="Verdana" w:cs="Arial"/>
          <w:sz w:val="20"/>
        </w:rPr>
        <w:t xml:space="preserve"> 10.851, de 13 de setembro de 2016, publicada no Diário Oficial do Estado n.º 9.262, de 4 de outubro de 2016, da autorização de funcionamento do ensino médio, no </w:t>
      </w:r>
      <w:r w:rsidRPr="00124A72">
        <w:rPr>
          <w:rFonts w:ascii="Verdana" w:hAnsi="Verdana" w:cs="Arial"/>
          <w:b/>
          <w:sz w:val="20"/>
        </w:rPr>
        <w:t xml:space="preserve">Colégio </w:t>
      </w:r>
      <w:proofErr w:type="spellStart"/>
      <w:r w:rsidRPr="00124A72">
        <w:rPr>
          <w:rFonts w:ascii="Verdana" w:hAnsi="Verdana" w:cs="Arial"/>
          <w:b/>
          <w:sz w:val="20"/>
        </w:rPr>
        <w:t>Refferencial</w:t>
      </w:r>
      <w:proofErr w:type="spellEnd"/>
      <w:r w:rsidRPr="00124A72">
        <w:rPr>
          <w:rFonts w:ascii="Verdana" w:hAnsi="Verdana" w:cs="Arial"/>
          <w:b/>
          <w:sz w:val="20"/>
        </w:rPr>
        <w:t>,</w:t>
      </w:r>
      <w:r w:rsidRPr="00124A72">
        <w:rPr>
          <w:rFonts w:ascii="Verdana" w:hAnsi="Verdana" w:cs="Arial"/>
          <w:sz w:val="20"/>
        </w:rPr>
        <w:t xml:space="preserve"> localizado no município de Campo Grande, MS. Publicada no Diário Oficial do Estado nº 9.968, de 20/08/2019, pág. 17.</w:t>
      </w:r>
    </w:p>
    <w:p w:rsidR="002C17CC" w:rsidRPr="00124A72" w:rsidRDefault="002C17CC" w:rsidP="002C17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124A7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DELIBERAÇÃO CEE/MS </w:t>
      </w:r>
      <w:proofErr w:type="gramStart"/>
      <w:r w:rsidRPr="00124A7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N.º</w:t>
      </w:r>
      <w:proofErr w:type="gramEnd"/>
      <w:r w:rsidRPr="00124A7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10.851</w:t>
      </w:r>
      <w:r w:rsidRPr="00124A72">
        <w:rPr>
          <w:rFonts w:ascii="Verdana" w:eastAsia="Times New Roman" w:hAnsi="Verdana" w:cs="Arial"/>
          <w:sz w:val="20"/>
          <w:szCs w:val="20"/>
          <w:lang w:eastAsia="pt-BR"/>
        </w:rPr>
        <w:t>, DE 13 DE SETEMBRO DE 2016 – credencia o </w:t>
      </w:r>
      <w:r w:rsidRPr="00124A7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Colégio </w:t>
      </w:r>
      <w:proofErr w:type="spellStart"/>
      <w:r w:rsidRPr="00124A7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Refferencial</w:t>
      </w:r>
      <w:proofErr w:type="spellEnd"/>
      <w:r w:rsidRPr="00124A72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</w:t>
      </w:r>
      <w:bookmarkStart w:id="0" w:name="_GoBack"/>
      <w:bookmarkEnd w:id="0"/>
      <w:r w:rsidRPr="00124A72">
        <w:rPr>
          <w:rFonts w:ascii="Verdana" w:eastAsia="Times New Roman" w:hAnsi="Verdana" w:cs="Arial"/>
          <w:sz w:val="20"/>
          <w:szCs w:val="20"/>
          <w:lang w:eastAsia="pt-BR"/>
        </w:rPr>
        <w:t>ande, MS, para oferecer a educação básica, autoriza o funcionamento do ensino médio na referida instituição de ensino, pelo prazo de cinco anos, a partir de 2017. Publicada no Diário Oficial do Estado nº 9.262, de 04/10/2016, pág. 5.</w:t>
      </w:r>
    </w:p>
    <w:p w:rsidR="002C17CC" w:rsidRPr="00124A72" w:rsidRDefault="002C17CC" w:rsidP="002C17CC">
      <w:pPr>
        <w:spacing w:after="120"/>
        <w:rPr>
          <w:rFonts w:ascii="Verdana" w:hAnsi="Verdana"/>
          <w:sz w:val="20"/>
          <w:szCs w:val="20"/>
        </w:rPr>
      </w:pPr>
    </w:p>
    <w:p w:rsidR="00F649A0" w:rsidRPr="00124A72" w:rsidRDefault="00124A72"/>
    <w:sectPr w:rsidR="00F649A0" w:rsidRPr="00124A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7CC"/>
    <w:rsid w:val="000446D2"/>
    <w:rsid w:val="0010234B"/>
    <w:rsid w:val="00124A72"/>
    <w:rsid w:val="00135BCE"/>
    <w:rsid w:val="001937BF"/>
    <w:rsid w:val="002C17CC"/>
    <w:rsid w:val="00454F27"/>
    <w:rsid w:val="005A1D08"/>
    <w:rsid w:val="006009A3"/>
    <w:rsid w:val="0067335D"/>
    <w:rsid w:val="00752515"/>
    <w:rsid w:val="00A230D6"/>
    <w:rsid w:val="00AD1C21"/>
    <w:rsid w:val="00AF5EE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16F"/>
  <w15:docId w15:val="{4074D1C2-804B-44AF-8785-6C3705C5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17CC"/>
    <w:rPr>
      <w:b/>
      <w:bCs/>
    </w:rPr>
  </w:style>
  <w:style w:type="character" w:customStyle="1" w:styleId="apple-converted-space">
    <w:name w:val="apple-converted-space"/>
    <w:basedOn w:val="Fontepargpadro"/>
    <w:rsid w:val="002C17CC"/>
  </w:style>
  <w:style w:type="paragraph" w:styleId="Corpodetexto">
    <w:name w:val="Body Text"/>
    <w:basedOn w:val="Normal"/>
    <w:link w:val="CorpodetextoChar"/>
    <w:rsid w:val="00A23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30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2017-01-27T17:23:00Z</dcterms:created>
  <dcterms:modified xsi:type="dcterms:W3CDTF">2021-08-12T18:58:00Z</dcterms:modified>
</cp:coreProperties>
</file>